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Бекітемін»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ШЖҚ «ҰОС ардагерлерінің  қалалық емханасы» КМК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_______________М.В.Кайдаров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lang w:val="kk-KZ" w:eastAsia="zh-CN" w:bidi="hi-IN"/>
        </w:rPr>
      </w:pPr>
    </w:p>
    <w:p w:rsidR="00CC2023" w:rsidRDefault="00CC2023" w:rsidP="00CC2023">
      <w:pPr>
        <w:widowControl w:val="0"/>
        <w:tabs>
          <w:tab w:val="left" w:pos="9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  <w:tab/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Консультативті-диагностикалық  бөлімшесіндегі дәрігерлердің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2024 жылғы шілде айына  арналған  жұмыс кестесі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</w:p>
    <w:tbl>
      <w:tblPr>
        <w:tblW w:w="15870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559"/>
        <w:gridCol w:w="1560"/>
        <w:gridCol w:w="2126"/>
        <w:gridCol w:w="1984"/>
        <w:gridCol w:w="2405"/>
        <w:gridCol w:w="1842"/>
        <w:gridCol w:w="2125"/>
        <w:gridCol w:w="567"/>
      </w:tblGrid>
      <w:tr w:rsidR="00CC2023" w:rsidTr="00144C8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Т.А.Ә.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Ст.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 xml:space="preserve">Қызметі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Дүйсенбі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Сейсенбі</w:t>
            </w: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Сәрсенбі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Бейсенбі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Жұма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Сенбі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 xml:space="preserve"> </w:t>
            </w:r>
          </w:p>
        </w:tc>
      </w:tr>
      <w:tr w:rsidR="00CC2023" w:rsidTr="00144C85">
        <w:trPr>
          <w:trHeight w:val="10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Файзуллаева.А.Т</w:t>
            </w:r>
            <w:proofErr w:type="spellEnd"/>
          </w:p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№70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О</w:t>
            </w:r>
            <w:r w:rsidR="00CC2023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фтальмолог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Проф күні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CC2023" w:rsidTr="00144C85">
        <w:trPr>
          <w:trHeight w:val="10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Сакупова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Л.Ж   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     </w:t>
            </w:r>
          </w:p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№70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en-US" w:eastAsia="zh-C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О</w:t>
            </w:r>
            <w:r w:rsidR="00CC2023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фтальмолог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11.50-14.00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прием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11.50-14.00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прием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11.50-14.00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прием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11.50-14.00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прием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11.50-14.00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прием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  <w:t>3</w:t>
            </w:r>
          </w:p>
        </w:tc>
      </w:tr>
      <w:tr w:rsidR="00CC2023" w:rsidTr="00144C85">
        <w:trPr>
          <w:trHeight w:val="71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Жанабекова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А.К. №34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Э</w:t>
            </w:r>
            <w:r w:rsidR="00CC2023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ндокринолог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11.50-13.30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14.30- 16.10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11.50-13.30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14.00-20.00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08.00-14.00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14.30- 16.10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CC2023" w:rsidTr="00144C85">
        <w:trPr>
          <w:trHeight w:val="817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Шанаев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Б.Е.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№72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У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ролог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дәрігер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88F" w:rsidRPr="008D088F" w:rsidRDefault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Трудовой отпуск с 01.07.2024г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CC2023" w:rsidTr="00144C85">
        <w:trPr>
          <w:trHeight w:val="8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Тобатаев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А.С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 xml:space="preserve">№39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77B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ирург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</w:t>
            </w:r>
            <w:proofErr w:type="gramStart"/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р</w:t>
            </w:r>
            <w:proofErr w:type="gramEnd"/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ігер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08.00-12.30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12.30- 14.00</w:t>
            </w:r>
          </w:p>
          <w:p w:rsidR="008D088F" w:rsidRPr="00D00833" w:rsidRDefault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D0083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Трудовой отпуск с </w:t>
            </w:r>
            <w:r w:rsidR="00C60FA8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22</w:t>
            </w:r>
            <w:r w:rsidRPr="00D0083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.07.24г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08.00-12.30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12.30- 14.00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08.00-12.30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12.30- 14.00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08.00-12.30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12.30- 14.00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08.00-12.30          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қабылдау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12.30- 14.00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CC2023" w:rsidTr="00144C85">
        <w:trPr>
          <w:trHeight w:val="8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Есімов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Д. Б.   </w:t>
            </w:r>
          </w:p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№39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77B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ирург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  <w:r w:rsidR="00CC202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18.30-20.00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18.30-20.00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18.30-20.00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18.30-20.00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Үйге шақырту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Кайта кабылдау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CC2023" w:rsidTr="00144C85">
        <w:trPr>
          <w:trHeight w:val="5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Рысмагамбетова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Б.Ж.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lastRenderedPageBreak/>
              <w:t>1.0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ФТО </w:t>
            </w:r>
            <w:r w:rsidR="00C77B78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    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CC2023" w:rsidTr="00144C85">
        <w:trPr>
          <w:trHeight w:val="60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lastRenderedPageBreak/>
              <w:t>Толепова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Ф.С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№91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0,75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И</w:t>
            </w:r>
            <w:r w:rsidR="00CC2023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нфекционист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Трудовой отпуск с 01.07.2024г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155F69" w:rsidTr="00144C85">
        <w:trPr>
          <w:trHeight w:val="60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Ахметова Ж.Т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C77B78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Н</w:t>
            </w:r>
            <w:proofErr w:type="spellStart"/>
            <w:r w:rsidR="00155F69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европатолог</w:t>
            </w:r>
            <w:proofErr w:type="spellEnd"/>
            <w:r w:rsidR="00155F69"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  <w:r w:rsidR="00155F69"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.50-1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.50-1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.50-1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.50-1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</w:t>
            </w:r>
          </w:p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 xml:space="preserve"> 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Pr="00620E03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.50-1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Қайта кабылдау   1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5</w:t>
            </w:r>
            <w:r w:rsidRPr="00620E03"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2</w:t>
            </w:r>
          </w:p>
        </w:tc>
      </w:tr>
      <w:tr w:rsidR="00155F69" w:rsidTr="00144C85">
        <w:trPr>
          <w:trHeight w:val="97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Тлеубаева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А.Б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№59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1.0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C77B78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Н</w:t>
            </w:r>
            <w:proofErr w:type="spellStart"/>
            <w:r w:rsidR="00155F69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европатолог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  <w:r w:rsidR="00155F69"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 xml:space="preserve">Трудовой отпуск с </w:t>
            </w:r>
            <w:r w:rsidR="00C77B78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.07.2024г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155F69" w:rsidTr="00144C85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Базарбаева С.Б.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eastAsia="zh-CN" w:bidi="hi-I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C77B78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Ф</w:t>
            </w:r>
            <w:r w:rsidR="00155F69"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тизиатр</w:t>
            </w: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  <w:r w:rsidR="00155F69"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 xml:space="preserve">       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08.00-12.00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14.00-18.00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3</w:t>
            </w:r>
          </w:p>
        </w:tc>
      </w:tr>
      <w:tr w:rsidR="00155F69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Нурмагамбетов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Б.С. 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№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1.0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C77B78" w:rsidP="00155F6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О</w:t>
            </w:r>
            <w:r w:rsidR="00155F69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нкомаммолог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кабылдау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11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.50-14.00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8.00-14.30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0-1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.10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8.00-14.30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0-1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8.00-14.30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0-1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.10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8.00-14.30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0-1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4</w:t>
            </w:r>
          </w:p>
        </w:tc>
      </w:tr>
      <w:tr w:rsidR="00155F69" w:rsidTr="00144C85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Мажитова Б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.Ш</w:t>
            </w:r>
          </w:p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№86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1.0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Эпидемиолог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08.00-16.10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155F69" w:rsidTr="00144C85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Айбекова З.Д.</w:t>
            </w:r>
          </w:p>
          <w:p w:rsidR="00155F69" w:rsidRDefault="00155F69" w:rsidP="00155F69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№69</w:t>
            </w:r>
          </w:p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0,5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25%</w:t>
            </w:r>
          </w:p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УДЗ каб.дәрігері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08.00-15.30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08.00-15.30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</w:tr>
      <w:tr w:rsidR="00155F69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Ибрагимова З.А</w:t>
            </w:r>
          </w:p>
          <w:p w:rsidR="00155F69" w:rsidRDefault="00155F69" w:rsidP="00155F69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№42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УДЗ каб.дәрігері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0-13.00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С 01.07.2024 по 10.07.2024г б/с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0-13.00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0-13.00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0-13.00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0-13.00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155F69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Ибрагимова З.А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ФД кабинет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дәрігері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 w:rsidR="00144C85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17.00 с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01.07.2024 по 10.07.2024г б/с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.00-17.00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.00-17.00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.00-17.00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.00-17.00 </w:t>
            </w:r>
          </w:p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9" w:rsidRDefault="00155F69" w:rsidP="00155F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736FA3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Дюсебаев Е.К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0,5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УДЗ каб.дәрігері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08:30-11:30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08:30-11:30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08:30-11:30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C77B78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Pr="00C77B78" w:rsidRDefault="00C77B78" w:rsidP="00C77B78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Химченко С.В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Pr="00620E03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Отоларинголог дәрігер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P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09:00- 13:00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A66FC9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09:00- 13:00 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A66FC9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09:00- 13:00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A66FC9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09:00- 13:00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A66FC9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09:00- 13:00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78" w:rsidRDefault="00C77B78" w:rsidP="00C77B7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736FA3" w:rsidTr="00144C85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А</w:t>
            </w: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ғ</w:t>
            </w:r>
            <w:proofErr w:type="spellStart"/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абек</w:t>
            </w:r>
            <w:proofErr w:type="spellEnd"/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0,5+ 50%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C77B78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C77B78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Кардиолог</w:t>
            </w:r>
            <w:r w:rsidR="00C77B78" w:rsidRPr="00C77B78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77B78" w:rsidRPr="00C77B78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  <w:p w:rsidR="00736FA3" w:rsidRPr="00904255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90425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ФД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lastRenderedPageBreak/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lastRenderedPageBreak/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lastRenderedPageBreak/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lastRenderedPageBreak/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736FA3" w:rsidTr="000E6783">
        <w:trPr>
          <w:trHeight w:val="134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А</w:t>
            </w: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ғ</w:t>
            </w:r>
            <w:proofErr w:type="spellStart"/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абек</w:t>
            </w:r>
            <w:proofErr w:type="spellEnd"/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904255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</w:pP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0,5+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</w:pPr>
            <w:r w:rsidRPr="00904255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50%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4"/>
                <w:szCs w:val="24"/>
                <w:lang w:val="kk-KZ" w:eastAsia="zh-CN" w:bidi="hi-IN"/>
              </w:rPr>
              <w:t>Әр айдың 4-ші аптасы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C77B78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C77B78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Кардиолог</w:t>
            </w:r>
            <w:r w:rsidR="00C77B78" w:rsidRPr="00C77B78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77B78" w:rsidRPr="00C77B78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  <w:p w:rsidR="00736FA3" w:rsidRPr="00904255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90425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ФД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12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.00-18.00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18:00-20:00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Қабылдау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08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.00-12.00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12:00-14:00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736FA3" w:rsidTr="000E6783">
        <w:trPr>
          <w:trHeight w:val="7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Аманжолов А.С</w:t>
            </w:r>
          </w:p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0,25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Егу каб.дәрігері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11.00- 13.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13.00- 15.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00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12.00- 14.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11.00- 13.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13.00- 15.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736FA3" w:rsidTr="00144C85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Амантаев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Е.З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2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Рентгенолог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(рентген)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15:30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рентген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ФГ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-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оқу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15:30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рентген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ФГ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-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оқу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15:30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рентген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ФГ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-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оқу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15:30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рентген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ФГ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-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оқу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Pr="00620E0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>4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15:30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рентген 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ФГ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-</w:t>
            </w:r>
            <w:r w:rsidRPr="00620E03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оқу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736FA3" w:rsidTr="000B7D1E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Ковинский В.И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Рентгенолог</w:t>
            </w:r>
          </w:p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(рентген)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C77B78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Трудовой отпуск с 01.07.2024г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A3" w:rsidRDefault="00736FA3" w:rsidP="00736F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</w:tbl>
    <w:p w:rsidR="00CC2023" w:rsidRDefault="00CC2023" w:rsidP="00CC2023">
      <w:pPr>
        <w:pStyle w:val="Standard"/>
        <w:spacing w:before="240"/>
        <w:ind w:left="1416"/>
        <w:rPr>
          <w:rFonts w:eastAsia="SimSun" w:cs="Mangal"/>
          <w:b/>
          <w:i/>
          <w:lang w:val="kk-KZ" w:eastAsia="zh-CN" w:bidi="hi-IN"/>
        </w:rPr>
      </w:pPr>
      <w:bookmarkStart w:id="0" w:name="_Hlk128992422"/>
      <w:r>
        <w:rPr>
          <w:b/>
          <w:sz w:val="22"/>
          <w:szCs w:val="22"/>
          <w:lang w:val="ru-RU"/>
        </w:rPr>
        <w:t xml:space="preserve">                                                                 </w:t>
      </w:r>
    </w:p>
    <w:p w:rsidR="00CC2023" w:rsidRDefault="00CC2023" w:rsidP="00CC2023">
      <w:pPr>
        <w:widowControl w:val="0"/>
        <w:tabs>
          <w:tab w:val="left" w:pos="9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  <w:tab/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 орынбасары                                         Туева О.А.</w:t>
      </w:r>
    </w:p>
    <w:p w:rsidR="00CC2023" w:rsidRDefault="00CC2023" w:rsidP="00CC2023">
      <w:pPr>
        <w:pStyle w:val="Standard"/>
        <w:spacing w:before="240"/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    Жауапты меңгеруші                                                     Шугаева Н.Н.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736FA3" w:rsidRDefault="00736FA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83340C" w:rsidRDefault="0083340C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83340C" w:rsidRDefault="0083340C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p w:rsidR="0083340C" w:rsidRDefault="0083340C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val="kk-KZ" w:eastAsia="zh-CN" w:bidi="hi-IN"/>
        </w:rPr>
      </w:pPr>
    </w:p>
    <w:bookmarkEnd w:id="0"/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«Бекітемін»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ШЖҚ «ҰОС ардагерлерінің  қалалық емханасы» КМК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lang w:val="kk-KZ" w:eastAsia="zh-CN" w:bidi="hi-IN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_______________М.В.Кайдаров</w:t>
      </w:r>
    </w:p>
    <w:p w:rsidR="00CC2023" w:rsidRDefault="00CC2023" w:rsidP="00CC2023">
      <w:pPr>
        <w:widowControl w:val="0"/>
        <w:tabs>
          <w:tab w:val="left" w:pos="9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</w:pPr>
    </w:p>
    <w:p w:rsidR="00CC2023" w:rsidRDefault="00CC2023" w:rsidP="00CC2023">
      <w:pPr>
        <w:widowControl w:val="0"/>
        <w:tabs>
          <w:tab w:val="left" w:pos="9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  <w:tab/>
      </w:r>
    </w:p>
    <w:p w:rsidR="000E6783" w:rsidRDefault="000E6783" w:rsidP="000E67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Консультативті-диагностикалық  бөлімшесіндегі дәрігерлердің</w:t>
      </w:r>
    </w:p>
    <w:p w:rsidR="000E6783" w:rsidRDefault="000E6783" w:rsidP="000E67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2024 жылғы шілде айына  арналған  жұмыс кестесі</w:t>
      </w:r>
    </w:p>
    <w:p w:rsidR="00CC2023" w:rsidRDefault="000E6783" w:rsidP="00CC2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lang w:val="kk-KZ" w:eastAsia="zh-CN" w:bidi="hi-IN"/>
        </w:rPr>
        <w:t xml:space="preserve"> </w:t>
      </w:r>
      <w:r w:rsidR="00CC2023">
        <w:rPr>
          <w:rFonts w:ascii="Times New Roman" w:eastAsia="SimSun" w:hAnsi="Times New Roman" w:cs="Mangal"/>
          <w:kern w:val="3"/>
          <w:lang w:val="kk-KZ" w:eastAsia="zh-CN" w:bidi="hi-IN"/>
        </w:rPr>
        <w:tab/>
      </w:r>
    </w:p>
    <w:tbl>
      <w:tblPr>
        <w:tblW w:w="14745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3"/>
        <w:gridCol w:w="852"/>
        <w:gridCol w:w="1701"/>
        <w:gridCol w:w="1843"/>
        <w:gridCol w:w="1984"/>
        <w:gridCol w:w="1985"/>
        <w:gridCol w:w="1984"/>
        <w:gridCol w:w="1843"/>
      </w:tblGrid>
      <w:tr w:rsidR="000E6783" w:rsidTr="000E6783">
        <w:trPr>
          <w:trHeight w:val="4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Т.А.Ә.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 xml:space="preserve">Қызметі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Дүйсенбі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Сейсенбі</w:t>
            </w:r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Pr="00F875E5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Сәрсенбі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proofErr w:type="spellStart"/>
            <w:r w:rsidRPr="00F875E5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Бейсенбі</w:t>
            </w:r>
            <w:proofErr w:type="spellEnd"/>
            <w:r w:rsidRPr="00F875E5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F875E5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Жұма </w:t>
            </w:r>
          </w:p>
        </w:tc>
      </w:tr>
      <w:tr w:rsidR="000E6783" w:rsidTr="000E6783">
        <w:trPr>
          <w:trHeight w:val="9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Серикбаева</w:t>
            </w:r>
            <w:proofErr w:type="spellEnd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Ж.Т   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1нед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Pr="0083340C" w:rsidRDefault="0083340C" w:rsidP="0083340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 w:bidi="hi-IN"/>
              </w:rPr>
            </w:pPr>
            <w:r w:rsidRPr="0083340C">
              <w:rPr>
                <w:rFonts w:ascii="Times New Roman" w:hAnsi="Times New Roman" w:cs="Times New Roman"/>
                <w:lang w:eastAsia="zh-CN" w:bidi="hi-IN"/>
              </w:rPr>
              <w:t>Э</w:t>
            </w:r>
            <w:r w:rsidR="000E6783" w:rsidRPr="0083340C">
              <w:rPr>
                <w:rFonts w:ascii="Times New Roman" w:hAnsi="Times New Roman" w:cs="Times New Roman"/>
                <w:lang w:eastAsia="zh-CN" w:bidi="hi-IN"/>
              </w:rPr>
              <w:t>ндокринолог</w:t>
            </w:r>
            <w:r w:rsidRPr="0083340C">
              <w:rPr>
                <w:rFonts w:ascii="Times New Roman" w:hAnsi="Times New Roman" w:cs="Times New Roman"/>
                <w:lang w:eastAsia="zh-CN" w:bidi="hi-IN"/>
              </w:rPr>
              <w:t xml:space="preserve"> </w:t>
            </w:r>
            <w:r w:rsidRPr="0083340C">
              <w:rPr>
                <w:rFonts w:ascii="Times New Roman" w:hAnsi="Times New Roman" w:cs="Times New Roman"/>
                <w:lang w:val="kk-KZ" w:eastAsia="zh-CN" w:bidi="hi-IN"/>
              </w:rPr>
              <w:t>дәрігер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Pr="00EB50B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783" w:rsidTr="000E678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Серикбаева</w:t>
            </w:r>
            <w:proofErr w:type="spellEnd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Ж.Т   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2нед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Pr="0083340C" w:rsidRDefault="0083340C" w:rsidP="0083340C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83340C">
              <w:rPr>
                <w:rFonts w:ascii="Times New Roman" w:hAnsi="Times New Roman" w:cs="Times New Roman"/>
                <w:lang w:eastAsia="zh-CN" w:bidi="hi-IN"/>
              </w:rPr>
              <w:t>Э</w:t>
            </w:r>
            <w:r w:rsidR="000E6783" w:rsidRPr="0083340C">
              <w:rPr>
                <w:rFonts w:ascii="Times New Roman" w:hAnsi="Times New Roman" w:cs="Times New Roman"/>
                <w:lang w:eastAsia="zh-CN" w:bidi="hi-IN"/>
              </w:rPr>
              <w:t>ндокринолог</w:t>
            </w:r>
            <w:r w:rsidRPr="0083340C">
              <w:rPr>
                <w:rFonts w:ascii="Times New Roman" w:hAnsi="Times New Roman" w:cs="Times New Roman"/>
                <w:lang w:eastAsia="zh-CN" w:bidi="hi-IN"/>
              </w:rPr>
              <w:t xml:space="preserve"> </w:t>
            </w:r>
            <w:r w:rsidRPr="0083340C">
              <w:rPr>
                <w:rFonts w:ascii="Times New Roman" w:hAnsi="Times New Roman" w:cs="Times New Roman"/>
                <w:lang w:val="kk-KZ" w:eastAsia="zh-CN" w:bidi="hi-IN"/>
              </w:rPr>
              <w:t>дәрігер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783" w:rsidTr="000E6783">
        <w:trPr>
          <w:trHeight w:val="7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Серикбаева</w:t>
            </w:r>
            <w:proofErr w:type="spellEnd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Ж.Т   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3нед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Pr="0083340C" w:rsidRDefault="0083340C" w:rsidP="0083340C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83340C">
              <w:rPr>
                <w:rFonts w:ascii="Times New Roman" w:hAnsi="Times New Roman" w:cs="Times New Roman"/>
                <w:lang w:eastAsia="zh-CN" w:bidi="hi-IN"/>
              </w:rPr>
              <w:t>Э</w:t>
            </w:r>
            <w:r w:rsidR="000E6783" w:rsidRPr="0083340C">
              <w:rPr>
                <w:rFonts w:ascii="Times New Roman" w:hAnsi="Times New Roman" w:cs="Times New Roman"/>
                <w:lang w:eastAsia="zh-CN" w:bidi="hi-IN"/>
              </w:rPr>
              <w:t>ндокринолог</w:t>
            </w:r>
            <w:r w:rsidRPr="0083340C">
              <w:rPr>
                <w:rFonts w:ascii="Times New Roman" w:hAnsi="Times New Roman" w:cs="Times New Roman"/>
                <w:lang w:eastAsia="zh-CN" w:bidi="hi-IN"/>
              </w:rPr>
              <w:t xml:space="preserve"> </w:t>
            </w:r>
            <w:r w:rsidRPr="0083340C">
              <w:rPr>
                <w:rFonts w:ascii="Times New Roman" w:hAnsi="Times New Roman" w:cs="Times New Roman"/>
                <w:lang w:val="kk-KZ" w:eastAsia="zh-CN" w:bidi="hi-IN"/>
              </w:rPr>
              <w:t>дәрігер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 w:rsidRPr="00325F7A"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</w:tr>
      <w:tr w:rsidR="000E6783" w:rsidTr="000E678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Серикбаева</w:t>
            </w:r>
            <w:proofErr w:type="spellEnd"/>
            <w:r w:rsidRPr="00BB390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Ж.Т   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  <w:t>4нед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kk-KZ" w:eastAsia="zh-C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Pr="0083340C" w:rsidRDefault="0083340C" w:rsidP="0083340C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83340C">
              <w:rPr>
                <w:rFonts w:ascii="Times New Roman" w:hAnsi="Times New Roman" w:cs="Times New Roman"/>
                <w:lang w:eastAsia="zh-CN" w:bidi="hi-IN"/>
              </w:rPr>
              <w:t>Э</w:t>
            </w:r>
            <w:r w:rsidR="000E6783" w:rsidRPr="0083340C">
              <w:rPr>
                <w:rFonts w:ascii="Times New Roman" w:hAnsi="Times New Roman" w:cs="Times New Roman"/>
                <w:lang w:eastAsia="zh-CN" w:bidi="hi-IN"/>
              </w:rPr>
              <w:t>ндокринолог</w:t>
            </w:r>
            <w:r w:rsidRPr="0083340C">
              <w:rPr>
                <w:rFonts w:ascii="Times New Roman" w:hAnsi="Times New Roman" w:cs="Times New Roman"/>
                <w:lang w:eastAsia="zh-CN" w:bidi="hi-IN"/>
              </w:rPr>
              <w:t xml:space="preserve"> </w:t>
            </w:r>
            <w:r w:rsidRPr="0083340C">
              <w:rPr>
                <w:rFonts w:ascii="Times New Roman" w:hAnsi="Times New Roman" w:cs="Times New Roman"/>
                <w:lang w:val="kk-KZ" w:eastAsia="zh-CN" w:bidi="hi-IN"/>
              </w:rPr>
              <w:t>дәрігер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Қайта қабылдау</w:t>
            </w: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12.00-14.00</w:t>
            </w:r>
          </w:p>
          <w:p w:rsidR="000E6783" w:rsidRDefault="000E6783" w:rsidP="000E6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3"/>
                <w:sz w:val="20"/>
                <w:szCs w:val="20"/>
                <w:lang w:val="kk-KZ" w:eastAsia="zh-CN" w:bidi="hi-IN"/>
              </w:rPr>
              <w:t>14.00-20.00</w:t>
            </w:r>
          </w:p>
        </w:tc>
      </w:tr>
    </w:tbl>
    <w:p w:rsidR="00CC2023" w:rsidRDefault="00CC2023" w:rsidP="00CC2023">
      <w:pPr>
        <w:pStyle w:val="a3"/>
      </w:pPr>
      <w:r>
        <w:t xml:space="preserve"> </w:t>
      </w:r>
    </w:p>
    <w:p w:rsidR="00CC2023" w:rsidRDefault="00CC2023" w:rsidP="00CC20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lang w:val="kk-KZ"/>
        </w:rPr>
        <w:t>Директордың  орынбасары                   Туева О.А.</w:t>
      </w:r>
    </w:p>
    <w:p w:rsidR="00CC2023" w:rsidRDefault="00CC2023" w:rsidP="00CC2023">
      <w:pPr>
        <w:pStyle w:val="Standard"/>
        <w:spacing w:before="240"/>
        <w:ind w:left="1416"/>
        <w:jc w:val="center"/>
        <w:rPr>
          <w:b/>
          <w:i/>
        </w:rPr>
      </w:pPr>
      <w:r>
        <w:rPr>
          <w:b/>
          <w:i/>
          <w:lang w:val="kk-KZ"/>
        </w:rPr>
        <w:t xml:space="preserve">      Жауапты меңгеруші                                Шугаева Н.Н.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de-DE" w:eastAsia="zh-CN" w:bidi="hi-IN"/>
        </w:rPr>
      </w:pPr>
    </w:p>
    <w:p w:rsidR="00CC2023" w:rsidRDefault="00CC2023" w:rsidP="00CC2023">
      <w:pPr>
        <w:pStyle w:val="a3"/>
        <w:jc w:val="center"/>
        <w:rPr>
          <w:lang w:val="kk-KZ"/>
        </w:rPr>
      </w:pPr>
    </w:p>
    <w:p w:rsidR="00CC2023" w:rsidRDefault="00CC2023" w:rsidP="00CC2023">
      <w:pPr>
        <w:jc w:val="center"/>
        <w:rPr>
          <w:sz w:val="24"/>
          <w:lang w:val="kk-KZ"/>
        </w:rPr>
      </w:pPr>
    </w:p>
    <w:p w:rsidR="00CC2023" w:rsidRDefault="00CC2023" w:rsidP="00CC2023">
      <w:pPr>
        <w:pStyle w:val="Standard"/>
        <w:spacing w:before="240"/>
        <w:rPr>
          <w:b/>
          <w:i/>
          <w:lang w:val="kk-KZ"/>
        </w:rPr>
      </w:pPr>
    </w:p>
    <w:p w:rsidR="00CC2023" w:rsidRDefault="00CC2023" w:rsidP="00CC2023">
      <w:pPr>
        <w:pStyle w:val="Standard"/>
        <w:spacing w:before="240"/>
        <w:rPr>
          <w:b/>
          <w:i/>
          <w:lang w:val="kk-KZ"/>
        </w:rPr>
      </w:pPr>
    </w:p>
    <w:p w:rsidR="000E6783" w:rsidRDefault="000E6783" w:rsidP="00CC2023">
      <w:pPr>
        <w:pStyle w:val="Standard"/>
        <w:spacing w:before="240"/>
        <w:rPr>
          <w:b/>
          <w:i/>
          <w:lang w:val="kk-KZ"/>
        </w:rPr>
      </w:pPr>
    </w:p>
    <w:p w:rsidR="000E6783" w:rsidRDefault="000E6783" w:rsidP="00CC2023">
      <w:pPr>
        <w:pStyle w:val="Standard"/>
        <w:spacing w:before="240"/>
        <w:rPr>
          <w:b/>
          <w:i/>
          <w:lang w:val="kk-KZ"/>
        </w:rPr>
      </w:pP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«Бекітемін»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ШЖҚ «ҰОС ардагерлерінің  қалалық емханасы» КМК</w:t>
      </w:r>
    </w:p>
    <w:p w:rsidR="00CC2023" w:rsidRDefault="00CC2023" w:rsidP="00CC2023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_______________М.В.Кайдаров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lang w:val="kk-KZ" w:eastAsia="zh-CN" w:bidi="hi-IN"/>
        </w:rPr>
      </w:pP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val="kk-KZ" w:eastAsia="zh-CN" w:bidi="hi-IN"/>
        </w:rPr>
      </w:pP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Консультативті -диагностикалық  бөлімшесі орта медициналық қызметкерлерінің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0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0"/>
          <w:lang w:val="kk-KZ" w:eastAsia="zh-CN" w:bidi="hi-IN"/>
        </w:rPr>
        <w:t xml:space="preserve">2023 жылғы </w:t>
      </w:r>
      <w:r w:rsidR="00774EC8">
        <w:rPr>
          <w:rFonts w:ascii="Times New Roman" w:eastAsia="SimSun" w:hAnsi="Times New Roman" w:cs="Mangal"/>
          <w:b/>
          <w:kern w:val="3"/>
          <w:sz w:val="28"/>
          <w:szCs w:val="20"/>
          <w:lang w:val="kk-KZ" w:eastAsia="zh-CN" w:bidi="hi-IN"/>
        </w:rPr>
        <w:t>шілде</w:t>
      </w:r>
      <w:r>
        <w:rPr>
          <w:rFonts w:ascii="Times New Roman" w:eastAsia="SimSun" w:hAnsi="Times New Roman" w:cs="Mangal"/>
          <w:b/>
          <w:kern w:val="3"/>
          <w:sz w:val="28"/>
          <w:szCs w:val="20"/>
          <w:lang w:val="kk-KZ" w:eastAsia="zh-CN" w:bidi="hi-IN"/>
        </w:rPr>
        <w:t xml:space="preserve"> айына  арналған  жұмыс кестесі</w:t>
      </w:r>
    </w:p>
    <w:p w:rsidR="00CC2023" w:rsidRDefault="00CC2023" w:rsidP="00CC2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Cs w:val="20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szCs w:val="20"/>
          <w:lang w:val="kk-KZ" w:eastAsia="zh-CN" w:bidi="hi-IN"/>
        </w:rPr>
        <w:tab/>
      </w:r>
    </w:p>
    <w:tbl>
      <w:tblPr>
        <w:tblW w:w="1531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126"/>
        <w:gridCol w:w="851"/>
        <w:gridCol w:w="2693"/>
        <w:gridCol w:w="1701"/>
        <w:gridCol w:w="1560"/>
        <w:gridCol w:w="1701"/>
        <w:gridCol w:w="1701"/>
        <w:gridCol w:w="1701"/>
        <w:gridCol w:w="709"/>
      </w:tblGrid>
      <w:tr w:rsidR="00CC2023" w:rsidTr="008D08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Т.А.Ә.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 xml:space="preserve">Қызметі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Дүйсенбі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Сейсенбі</w:t>
            </w: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Сәрсенбі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Бейсенбі</w:t>
            </w:r>
            <w:proofErr w:type="spellEnd"/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Жұма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Сенбі</w:t>
            </w:r>
            <w:proofErr w:type="spellEnd"/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D088F" w:rsidTr="008D088F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Курбанбаева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 xml:space="preserve"> Б.О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1.25</w:t>
            </w:r>
          </w:p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25%</w:t>
            </w:r>
          </w:p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 xml:space="preserve">Уролог </w:t>
            </w: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медбикес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 xml:space="preserve">і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P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P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P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P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P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8F" w:rsidRDefault="008D088F" w:rsidP="008D08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</w:tr>
      <w:tr w:rsidR="00CC2023" w:rsidTr="008D088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Егамкулова  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1.0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 xml:space="preserve">Хирург </w:t>
            </w: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медбикес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  <w:p w:rsidR="008D088F" w:rsidRDefault="008D08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8D088F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Трудовой отпуск</w:t>
            </w: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 xml:space="preserve"> с </w:t>
            </w:r>
            <w:r w:rsidR="00684DD7"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22</w:t>
            </w: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.07.24г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CC2023" w:rsidTr="008D088F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 xml:space="preserve">Алаева Г.А.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Эндокринолог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 xml:space="preserve"> м</w:t>
            </w: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едбикес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</w:tr>
      <w:tr w:rsidR="00CC2023" w:rsidTr="008D088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Оразымбетова К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ФТО медбикесі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CC2023" w:rsidTr="008D088F">
        <w:trPr>
          <w:trHeight w:val="6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Усейінова Ұ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,А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1.25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Оториналар-г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 xml:space="preserve"> медбикесі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en-US" w:eastAsia="zh-CN" w:bidi="hi-IN"/>
              </w:rPr>
              <w:t>2</w:t>
            </w:r>
          </w:p>
        </w:tc>
      </w:tr>
      <w:tr w:rsidR="00CC2023" w:rsidTr="008D088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Жамшыбаева Т.Е.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Егу кабинеті медбикесі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Ем қабылдау бөл.медбикесі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  <w:p w:rsidR="00D00833" w:rsidRPr="00097ADE" w:rsidRDefault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</w:tr>
      <w:tr w:rsidR="00CC2023" w:rsidTr="008D088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Балтабекова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 xml:space="preserve"> Л.О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ФД каб медбикесі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CC2023" w:rsidTr="008D088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Жунусова Ж</w:t>
            </w:r>
            <w:proofErr w:type="gram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,О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Ем қабылдау бөл.медбикесі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CC2023" w:rsidTr="008D088F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Үсен 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1,0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Ем қабылдау бөл.медбикесі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</w:tr>
      <w:tr w:rsidR="0083340C" w:rsidTr="00D0083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Умирзакова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 xml:space="preserve"> К</w:t>
            </w:r>
            <w:proofErr w:type="gram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,И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Химизатор медбикесі</w:t>
            </w:r>
          </w:p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90FCB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90FCB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90FCB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C90FCB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90FCB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40C" w:rsidRDefault="0083340C" w:rsidP="008334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4</w:t>
            </w:r>
            <w:bookmarkStart w:id="1" w:name="_GoBack"/>
            <w:bookmarkEnd w:id="1"/>
          </w:p>
        </w:tc>
      </w:tr>
      <w:tr w:rsidR="00D00833" w:rsidTr="008D088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ADE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Сулейманкулова Ж.О</w:t>
            </w:r>
          </w:p>
          <w:p w:rsidR="00D00833" w:rsidRP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lastRenderedPageBreak/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P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0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,5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Фтизиатр медбикесі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2</w:t>
            </w: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</w:t>
            </w: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.00-1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2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.00-1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2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.00-1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2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.00-1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2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</w:t>
            </w:r>
            <w:r w:rsidRPr="00816337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4</w:t>
            </w:r>
          </w:p>
        </w:tc>
      </w:tr>
      <w:tr w:rsidR="00CC2023" w:rsidTr="008D088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Катпаева</w:t>
            </w:r>
            <w:proofErr w:type="spellEnd"/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 xml:space="preserve"> Г.А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Ем қабылдау бөл.медбикесі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23" w:rsidRDefault="00CC20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</w:tr>
      <w:tr w:rsidR="00D00833" w:rsidTr="00D0083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Беглиева Л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.В.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УДЗ каб.медбикесі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08.00-14.15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11.00-17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08.00-14.15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11.00-17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08.00-14.15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D00833" w:rsidTr="00D0083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Кененбаева Г.Б.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kk-KZ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,0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Рентген лаб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11.15.-17.00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11.15.-17.00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11.15.-17.00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11.15.-17.00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11.15.-17.00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</w:tr>
      <w:tr w:rsidR="00D00833" w:rsidTr="00D0083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Омирзакова А.Ж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Фельдшер лаб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1</w:t>
            </w:r>
          </w:p>
        </w:tc>
      </w:tr>
      <w:tr w:rsidR="00D00833" w:rsidTr="00D0083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Кобикбаева У.М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Фельдшер лаб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P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</w:tr>
      <w:tr w:rsidR="00D00833" w:rsidTr="00D0083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Махмутова Р.</w:t>
            </w:r>
          </w:p>
          <w:p w:rsidR="00097ADE" w:rsidRDefault="00097ADE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P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Офтальмолог 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P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 w:rsidRPr="009A1A8E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 w:rsidRPr="009A1A8E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 w:rsidRPr="009A1A8E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 w:rsidRPr="009A1A8E"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3</w:t>
            </w:r>
          </w:p>
        </w:tc>
      </w:tr>
      <w:tr w:rsidR="00D00833" w:rsidTr="00D0083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Алаева Г.А</w:t>
            </w:r>
          </w:p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Офтальмолог 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08.00-16.10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097ADE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  <w:t>2</w:t>
            </w:r>
          </w:p>
        </w:tc>
      </w:tr>
      <w:tr w:rsidR="00D00833" w:rsidTr="00D0083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Куатова Г.А</w:t>
            </w:r>
          </w:p>
          <w:p w:rsidR="00097ADE" w:rsidRDefault="00097ADE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Невропатолог 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11.50-20.00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0833" w:rsidTr="00D00833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en-US" w:eastAsia="zh-CN" w:bidi="hi-I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Мусакулова К.Б.</w:t>
            </w:r>
          </w:p>
          <w:p w:rsidR="00097ADE" w:rsidRDefault="00097ADE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Онкомаммолог 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11.50-20.00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08.00-16.00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0833" w:rsidTr="00D00833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Успанова Г.М.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Инфекционист медбикесі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val="kk-KZ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iCs/>
                <w:kern w:val="3"/>
                <w:sz w:val="20"/>
                <w:szCs w:val="20"/>
                <w:lang w:eastAsia="zh-CN" w:bidi="hi-IN"/>
              </w:rPr>
              <w:t>.00-18.10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33" w:rsidRDefault="00D00833" w:rsidP="00D008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20"/>
                <w:szCs w:val="20"/>
                <w:lang w:val="kk-KZ" w:eastAsia="zh-CN" w:bidi="hi-IN"/>
              </w:rPr>
            </w:pPr>
          </w:p>
        </w:tc>
      </w:tr>
    </w:tbl>
    <w:p w:rsidR="00CC2023" w:rsidRDefault="00CC2023" w:rsidP="00CC2023">
      <w:pPr>
        <w:pStyle w:val="Standard"/>
        <w:spacing w:before="240"/>
        <w:rPr>
          <w:b/>
          <w:lang w:val="kk-KZ"/>
        </w:rPr>
      </w:pPr>
      <w:r>
        <w:rPr>
          <w:rFonts w:eastAsia="SimSun" w:cs="Times New Roman"/>
          <w:b/>
          <w:iCs/>
          <w:lang w:val="kk-KZ" w:eastAsia="zh-CN" w:bidi="hi-IN"/>
        </w:rPr>
        <w:t xml:space="preserve">                                                                         </w:t>
      </w:r>
      <w:bookmarkStart w:id="2" w:name="_Hlk133930521"/>
      <w:r>
        <w:rPr>
          <w:b/>
          <w:lang w:val="kk-KZ"/>
        </w:rPr>
        <w:t xml:space="preserve">Директордың  орынбасары                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Туева О.А.</w:t>
      </w:r>
    </w:p>
    <w:p w:rsidR="00CC2023" w:rsidRDefault="00CC2023" w:rsidP="00CC2023">
      <w:pPr>
        <w:pStyle w:val="Standard"/>
        <w:spacing w:before="240"/>
        <w:ind w:left="1416"/>
        <w:rPr>
          <w:b/>
        </w:rPr>
      </w:pPr>
      <w:r>
        <w:rPr>
          <w:b/>
          <w:lang w:val="kk-KZ"/>
        </w:rPr>
        <w:t xml:space="preserve">                                                  Жауапты меңгеруші                        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Шугаева Н.Н.</w:t>
      </w:r>
      <w:bookmarkEnd w:id="2"/>
    </w:p>
    <w:p w:rsidR="00CC2023" w:rsidRDefault="00CC2023" w:rsidP="00CC2023">
      <w:pPr>
        <w:jc w:val="center"/>
        <w:rPr>
          <w:b/>
          <w:sz w:val="24"/>
          <w:lang w:val="de-DE"/>
        </w:rPr>
      </w:pPr>
    </w:p>
    <w:p w:rsidR="00CC2023" w:rsidRDefault="00CC2023" w:rsidP="00CC2023">
      <w:pPr>
        <w:rPr>
          <w:b/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CC2023" w:rsidRDefault="00CC2023" w:rsidP="00CC2023">
      <w:pPr>
        <w:rPr>
          <w:sz w:val="24"/>
        </w:rPr>
      </w:pPr>
    </w:p>
    <w:p w:rsidR="00397A12" w:rsidRDefault="00397A12"/>
    <w:sectPr w:rsidR="00397A12" w:rsidSect="00CC20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12"/>
    <w:rsid w:val="00014171"/>
    <w:rsid w:val="00097ADE"/>
    <w:rsid w:val="000B7D1E"/>
    <w:rsid w:val="000E6783"/>
    <w:rsid w:val="00144C85"/>
    <w:rsid w:val="00155F69"/>
    <w:rsid w:val="002570E9"/>
    <w:rsid w:val="002647C6"/>
    <w:rsid w:val="00397A12"/>
    <w:rsid w:val="00684DD7"/>
    <w:rsid w:val="006F708C"/>
    <w:rsid w:val="00736FA3"/>
    <w:rsid w:val="00774EC8"/>
    <w:rsid w:val="0083340C"/>
    <w:rsid w:val="008D088F"/>
    <w:rsid w:val="00B76FDB"/>
    <w:rsid w:val="00C60FA8"/>
    <w:rsid w:val="00C77B78"/>
    <w:rsid w:val="00CC2023"/>
    <w:rsid w:val="00D00833"/>
    <w:rsid w:val="00E4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23"/>
    <w:pPr>
      <w:spacing w:after="0" w:line="240" w:lineRule="auto"/>
    </w:pPr>
  </w:style>
  <w:style w:type="paragraph" w:customStyle="1" w:styleId="Standard">
    <w:name w:val="Standard"/>
    <w:rsid w:val="00CC20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2024-07-03T09:39:00Z</dcterms:created>
  <dcterms:modified xsi:type="dcterms:W3CDTF">2024-07-03T09:39:00Z</dcterms:modified>
</cp:coreProperties>
</file>